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E0B0D" w14:textId="70FE68CB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Document 5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880407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Medicine and Consumables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63851F7D" w14:textId="5D09D348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="007242D0" w:rsidRPr="006C2081">
        <w:rPr>
          <w:b/>
          <w:bCs/>
          <w:u w:val="single"/>
        </w:rPr>
        <w:t xml:space="preserve">Ref#: UA / MI / </w:t>
      </w:r>
      <w:r w:rsidR="007242D0">
        <w:rPr>
          <w:b/>
          <w:bCs/>
          <w:u w:val="single"/>
        </w:rPr>
        <w:t xml:space="preserve">Bid </w:t>
      </w:r>
      <w:r w:rsidR="007242D0" w:rsidRPr="006C2081">
        <w:rPr>
          <w:b/>
          <w:bCs/>
          <w:u w:val="single"/>
        </w:rPr>
        <w:t>/</w:t>
      </w:r>
      <w:r w:rsidR="007242D0">
        <w:rPr>
          <w:b/>
          <w:bCs/>
          <w:u w:val="single"/>
        </w:rPr>
        <w:t xml:space="preserve"> 2024 /</w:t>
      </w:r>
      <w:r w:rsidR="007242D0" w:rsidRPr="006C2081">
        <w:rPr>
          <w:b/>
          <w:bCs/>
          <w:u w:val="single"/>
        </w:rPr>
        <w:t xml:space="preserve"> 0</w:t>
      </w:r>
      <w:r w:rsidR="00D55C41">
        <w:rPr>
          <w:b/>
          <w:bCs/>
          <w:u w:val="single"/>
        </w:rPr>
        <w:t>3</w:t>
      </w:r>
      <w:r w:rsidR="007F7B4E">
        <w:rPr>
          <w:b/>
          <w:bCs/>
          <w:u w:val="single"/>
        </w:rPr>
        <w:t>4</w:t>
      </w:r>
      <w:r w:rsidR="007242D0">
        <w:rPr>
          <w:rFonts w:asciiTheme="majorBidi" w:hAnsiTheme="majorBidi" w:cstheme="majorBidi"/>
          <w:b/>
          <w:bCs/>
          <w:u w:val="single"/>
        </w:rPr>
        <w:t xml:space="preserve"> </w:t>
      </w:r>
      <w:r w:rsidRPr="008B4A3E">
        <w:rPr>
          <w:rFonts w:asciiTheme="majorBidi" w:hAnsiTheme="majorBidi" w:cstheme="majorBidi"/>
          <w:b/>
          <w:bCs/>
          <w:u w:val="single"/>
        </w:rPr>
        <w:t>(</w:t>
      </w:r>
      <w:r w:rsidR="0029015E" w:rsidRPr="008B4A3E">
        <w:rPr>
          <w:rFonts w:asciiTheme="majorBidi" w:hAnsiTheme="majorBidi" w:cstheme="majorBidi"/>
          <w:b/>
          <w:bCs/>
          <w:u w:val="single"/>
        </w:rPr>
        <w:t xml:space="preserve">Project: </w:t>
      </w:r>
      <w:r w:rsidR="002C1F04" w:rsidRPr="008B4A3E">
        <w:rPr>
          <w:rFonts w:asciiTheme="majorBidi" w:hAnsiTheme="majorBidi" w:cstheme="majorBidi"/>
          <w:b/>
          <w:bCs/>
          <w:u w:val="single"/>
        </w:rPr>
        <w:t>Provision of life-saving and integrated health care and nutrition services for crisis-affected people in Afghanistan</w:t>
      </w:r>
      <w:r w:rsidRPr="008B4A3E">
        <w:rPr>
          <w:rFonts w:asciiTheme="majorBidi" w:hAnsiTheme="majorBidi" w:cstheme="majorBidi"/>
          <w:b/>
          <w:bCs/>
          <w:u w:val="single"/>
        </w:rPr>
        <w:t>)</w:t>
      </w: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2007A97A" w14:textId="6EA52178" w:rsidR="000814CB" w:rsidRPr="0065576F" w:rsidRDefault="000814CB" w:rsidP="000814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The </w:t>
      </w:r>
      <w:r w:rsidR="00C24FBD">
        <w:rPr>
          <w:rFonts w:asciiTheme="majorBidi" w:hAnsiTheme="majorBidi" w:cstheme="majorBidi"/>
          <w:color w:val="000000"/>
          <w:sz w:val="24"/>
          <w:szCs w:val="24"/>
        </w:rPr>
        <w:t>Medicine and Consumables</w:t>
      </w:r>
      <w:r w:rsidRPr="0065576F">
        <w:rPr>
          <w:rFonts w:asciiTheme="majorBidi" w:hAnsiTheme="majorBidi" w:cstheme="majorBidi"/>
          <w:color w:val="000000"/>
          <w:sz w:val="24"/>
          <w:szCs w:val="24"/>
        </w:rPr>
        <w:t xml:space="preserve"> should be delivered at </w:t>
      </w:r>
      <w:r w:rsidRPr="00190F1A">
        <w:rPr>
          <w:rFonts w:asciiTheme="majorBidi" w:hAnsiTheme="majorBidi" w:cstheme="majorBidi"/>
          <w:color w:val="000000"/>
          <w:sz w:val="24"/>
          <w:szCs w:val="24"/>
        </w:rPr>
        <w:t>House #09, 2nd Street, Balkh University, District 06, Mazar-e-Sharif, Balkh, Afghanistan.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94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630"/>
        <w:gridCol w:w="3240"/>
        <w:gridCol w:w="3330"/>
        <w:gridCol w:w="2610"/>
        <w:gridCol w:w="1260"/>
        <w:gridCol w:w="1170"/>
        <w:gridCol w:w="1440"/>
        <w:gridCol w:w="1260"/>
      </w:tblGrid>
      <w:tr w:rsidR="004B1B2F" w:rsidRPr="008B4A3E" w14:paraId="3AA6331E" w14:textId="77777777" w:rsidTr="004B1B2F">
        <w:trPr>
          <w:cantSplit/>
          <w:trHeight w:val="1134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4B1B2F" w:rsidRPr="008B4A3E" w:rsidRDefault="004B1B2F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3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A428001" w14:textId="7D843311" w:rsidR="004B1B2F" w:rsidRPr="008B4A3E" w:rsidRDefault="004B1B2F" w:rsidP="004B1B2F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Brand Name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1CF19088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60CE303D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6796ED6E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AE545E9" w:rsidR="004B1B2F" w:rsidRPr="008B4A3E" w:rsidRDefault="004B1B2F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</w:p>
        </w:tc>
      </w:tr>
      <w:tr w:rsidR="004B1B2F" w:rsidRPr="008B4A3E" w14:paraId="64E5BF00" w14:textId="77777777" w:rsidTr="004B1B2F">
        <w:trPr>
          <w:cantSplit/>
          <w:trHeight w:val="448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36373C5" w14:textId="77777777" w:rsidR="004B1B2F" w:rsidRPr="008B4A3E" w:rsidRDefault="004B1B2F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4E9E74C" w14:textId="42D6822D" w:rsidR="004B1B2F" w:rsidRPr="006C00E5" w:rsidRDefault="004B1B2F" w:rsidP="006C42F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Medicine </w:t>
            </w:r>
          </w:p>
        </w:tc>
      </w:tr>
      <w:tr w:rsidR="007F7B4E" w:rsidRPr="008B4A3E" w14:paraId="706E9462" w14:textId="77777777" w:rsidTr="00C35BDA">
        <w:trPr>
          <w:trHeight w:val="493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35F696AB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70E63" w14:textId="4A25BA26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33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D64A" w14:textId="246331BA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24EF" w14:textId="7964A46A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Combetic or Equivalent quality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A50F" w14:textId="250481A7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3F53B" w14:textId="38EEA2FC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3C30F" w14:textId="392C4282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DC22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F3A9FAD" w14:textId="77777777" w:rsidTr="00C35BDA">
        <w:trPr>
          <w:trHeight w:val="38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F7680" w14:textId="4FFEE9B9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1F2ED" w14:textId="0C7771F5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Aluminum Hydroxide and Oxide, MgOH Suspension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538D" w14:textId="5D5B7F1F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200mg/ 5ml, 120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1979" w14:textId="35EF63AE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LCI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1FD1" w14:textId="3BCFE4A6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Suspension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BB2B8" w14:textId="3183975C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3FFE8" w14:textId="720036A3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D309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BF59A1A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C8FD5" w14:textId="0159429D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AC01" w14:textId="1A28AE2B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Aluminum Hydroxide and Oxide: 250 mg, Mg Trisilicate 500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8318" w14:textId="25AE5C4C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of 250 - 500mg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D175" w14:textId="20528335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EFROZ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CAA" w14:textId="1880597B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61B45" w14:textId="0EF57344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150000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1071A" w14:textId="0D3CFB03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A2C8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07F0266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592AE" w14:textId="585D43CC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D406" w14:textId="2D179DB0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Amitriptyline Tablet 25 mg (Hydrochloride)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ABDB" w14:textId="7E0926C0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25mg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AF69" w14:textId="7953B84A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OBS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FBF31" w14:textId="1BD1DEC1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17E86" w14:textId="5D5B4CEE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F9413" w14:textId="777655DD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07BF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9840558" w14:textId="77777777" w:rsidTr="00C35BDA">
        <w:trPr>
          <w:trHeight w:val="7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BEB95" w14:textId="0CFEBCE2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97585" w14:textId="40208E55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Amlodipine tablet 5mg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203F" w14:textId="3C01330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AE59" w14:textId="12A336DB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7DBD0" w14:textId="1A7C34B8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DAC0" w14:textId="29FF436C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4A8C1" w14:textId="11C8ECD5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C60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362E2B0" w14:textId="77777777" w:rsidTr="00C35BDA">
        <w:trPr>
          <w:trHeight w:val="4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DA84F" w14:textId="23A0EBE4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009" w14:textId="150ED5A8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E6218" w14:textId="75274028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EFD7" w14:textId="40CA5223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110D" w14:textId="2CBDE2A1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BCD97" w14:textId="0BAC1322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AFEA3" w14:textId="6432706F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7727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B2A9839" w14:textId="77777777" w:rsidTr="00C35BDA">
        <w:trPr>
          <w:trHeight w:val="64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2D44" w14:textId="6F864FBC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4D71" w14:textId="7DD52C3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Capsules 250 mg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A352" w14:textId="760E83E9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Capsules 250mg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048B" w14:textId="6366AE41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DHG PHARMA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4E44" w14:textId="7537E893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5253" w14:textId="7CE23DFE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D1749" w14:textId="7E102FFB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3434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465325E" w14:textId="77777777" w:rsidTr="00C35BDA">
        <w:trPr>
          <w:trHeight w:val="449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AB3C" w14:textId="0EADCB32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F2E" w14:textId="25E76F91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powder for suspension 125 mg/5 ml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E55E" w14:textId="3AAFD32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125mg/ 5ml, 90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EFC3C" w14:textId="0E713D60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1228" w14:textId="294C4858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562B" w14:textId="6E8021D8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D8066" w14:textId="4E0DB255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3752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E7BC0FD" w14:textId="77777777" w:rsidTr="00D55C41">
        <w:trPr>
          <w:trHeight w:val="37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A3662" w14:textId="3C590638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3FB7" w14:textId="0643A7C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41D2" w14:textId="6C894540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2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D266" w14:textId="449F5F6B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F62C" w14:textId="311C60C4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88C81" w14:textId="28B91154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3224F" w14:textId="7E7F5458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7E452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5DFFED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8F5" w14:textId="2EE5B22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8410C" w14:textId="6932AA06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2E84" w14:textId="57B19918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FB42" w14:textId="5EDA79FD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970E4" w14:textId="7E86BAC5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4EBA2" w14:textId="11B80BEF" w:rsidR="007F7B4E" w:rsidRPr="007819CE" w:rsidRDefault="007F7B4E" w:rsidP="007F7B4E">
            <w:pPr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07E7E" w14:textId="75D3C2A1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7D0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9BBAA1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F8C251" w14:textId="69350ADB" w:rsidR="007F7B4E" w:rsidRPr="007946E7" w:rsidRDefault="007F7B4E" w:rsidP="007F7B4E">
            <w:pPr>
              <w:jc w:val="center"/>
            </w:pPr>
            <w: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86ED" w14:textId="534B23A8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0259" w14:textId="04A3BA21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F562" w14:textId="5CAE86B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2D86B" w14:textId="2E742CB2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52A4F" w14:textId="39E3844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4DD5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C056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90B766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3365" w14:textId="0093F4C0" w:rsidR="007F7B4E" w:rsidRPr="007946E7" w:rsidRDefault="007F7B4E" w:rsidP="007F7B4E">
            <w:pPr>
              <w:jc w:val="center"/>
            </w:pPr>
            <w: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959F" w14:textId="18282C27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Benzoic Acid + Salicylic Acid cream or ointment 6% + 3%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FAE3" w14:textId="5832956E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6-3%, 10g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9E3B3" w14:textId="68575D6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8F56" w14:textId="7AA82E88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9AAE9" w14:textId="210E14F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E903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FC3E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062EDA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95BE6" w14:textId="5A8B0157" w:rsidR="007F7B4E" w:rsidRPr="007946E7" w:rsidRDefault="007F7B4E" w:rsidP="007F7B4E">
            <w:pPr>
              <w:jc w:val="center"/>
            </w:pPr>
            <w: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7FA4" w14:textId="279B7ED2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Benzyl Benzoate, Lotion 25%, 60ml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7E70" w14:textId="135CFA4F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Lotion 25%,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541A" w14:textId="3447F1D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NANZ or Equivalent quality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4995" w14:textId="4716C82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AA21" w14:textId="500A9A8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1750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5A7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AD61F5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42EDA4" w14:textId="42659816" w:rsidR="007F7B4E" w:rsidRPr="007946E7" w:rsidRDefault="007F7B4E" w:rsidP="007F7B4E">
            <w:pPr>
              <w:jc w:val="center"/>
            </w:pPr>
            <w: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703D" w14:textId="70FB6F21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5AED2" w14:textId="78E33B4C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3767B" w14:textId="41D7E72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A63F" w14:textId="12CB3AB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Cream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B7BF" w14:textId="1997D114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504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3F3B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07A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A71480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2477" w14:textId="5DCCE559" w:rsidR="007F7B4E" w:rsidRPr="007946E7" w:rsidRDefault="007F7B4E" w:rsidP="007F7B4E">
            <w:pPr>
              <w:jc w:val="center"/>
            </w:pPr>
            <w: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D25A" w14:textId="4066CB9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Calcium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C0D5" w14:textId="429E53BA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Chewable Tablet 500 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0828" w14:textId="703C9CE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61B3" w14:textId="605BD29C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80451" w14:textId="3DAB8735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A6DA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159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ECE6FE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47528" w14:textId="1C90A7B1" w:rsidR="007F7B4E" w:rsidRPr="007946E7" w:rsidRDefault="007F7B4E" w:rsidP="007F7B4E">
            <w:pPr>
              <w:jc w:val="center"/>
            </w:pPr>
            <w:r>
              <w:t>16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3FBE" w14:textId="4EFECC8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Ciprofloxacin, Tablet 500mg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4F6A" w14:textId="1FFA3017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6A8D4" w14:textId="786EE29A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MERCK or Equivalent quality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C64DB" w14:textId="50F832C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60D1C" w14:textId="5CC17188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B1C63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DD3B2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1AD6BA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7DEB0" w14:textId="219DFFD7" w:rsidR="007F7B4E" w:rsidRPr="007946E7" w:rsidRDefault="007F7B4E" w:rsidP="007F7B4E">
            <w:pPr>
              <w:jc w:val="center"/>
            </w:pPr>
            <w:r>
              <w:t>17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6E3D2" w14:textId="5C13A74A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Clotrimazol, vaginal ointment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DFFC" w14:textId="79059FEA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Vaginal ointment, 2%, 30g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ABB0" w14:textId="042D5BC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8138" w14:textId="5B27A8C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FD70" w14:textId="1B83BECE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577F1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3612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3C48B9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7C189" w14:textId="72C3237C" w:rsidR="007F7B4E" w:rsidRPr="007946E7" w:rsidRDefault="007F7B4E" w:rsidP="007F7B4E">
            <w:pPr>
              <w:jc w:val="center"/>
            </w:pPr>
            <w:r>
              <w:t>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4C69" w14:textId="67D4D2A2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0EFF" w14:textId="6AA19027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FA3A" w14:textId="283BA1C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3FE9D" w14:textId="12B9367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BACCB" w14:textId="666A51E8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C6D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A03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86F8DB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2CE831" w14:textId="6D8A52B4" w:rsidR="007F7B4E" w:rsidRPr="007946E7" w:rsidRDefault="007F7B4E" w:rsidP="007F7B4E">
            <w:pPr>
              <w:jc w:val="center"/>
            </w:pPr>
            <w:r>
              <w:t>19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77D8" w14:textId="5324194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Chlorhexidine gluconate Gel 7.1% /20gr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5D5A" w14:textId="2AEBD02E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Gel 7.1% /20gr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200B" w14:textId="17D52EB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NANZ or Equivalent quality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3543" w14:textId="686DD880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36EF" w14:textId="5917A547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68B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6BC1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9E139F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9C196C" w14:textId="3336ED40" w:rsidR="007F7B4E" w:rsidRPr="007946E7" w:rsidRDefault="007F7B4E" w:rsidP="007F7B4E">
            <w:pPr>
              <w:jc w:val="center"/>
            </w:pPr>
            <w:r>
              <w:t>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EE59" w14:textId="339E3E71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Diclofenac Inj 75mg/3ml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82F4" w14:textId="58CE44B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75mg/3ml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2120" w14:textId="7B2C7B8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YUNG SHIN (asia continental) Pharmaceutical Co.Ltd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B471" w14:textId="748B784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A18CF" w14:textId="2592296A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69B2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B453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720013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18A0B" w14:textId="597E8F69" w:rsidR="007F7B4E" w:rsidRPr="007946E7" w:rsidRDefault="007F7B4E" w:rsidP="007F7B4E">
            <w:pPr>
              <w:jc w:val="center"/>
            </w:pPr>
            <w:r>
              <w:t>21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7EB2" w14:textId="7C2E6416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Doxycycline tablet 100mg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3D10" w14:textId="1AC290C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0CECD" w14:textId="734B977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Pfizer, Martindow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9D2C" w14:textId="35FE3613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FA5AF" w14:textId="746D5755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3F86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E3CE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DB4CCF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BF432" w14:textId="19BAA52B" w:rsidR="007F7B4E" w:rsidRPr="007946E7" w:rsidRDefault="007F7B4E" w:rsidP="007F7B4E">
            <w:pPr>
              <w:jc w:val="center"/>
            </w:pPr>
            <w:r>
              <w:t>22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121C" w14:textId="35384A8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Erythromycin Suspension 200mg per /5ml 60ml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7E09" w14:textId="4B90E886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200mg/ 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587E" w14:textId="21BC4F5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Indus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EC26" w14:textId="503B9E95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22F37" w14:textId="1A3F90E6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A40C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3C61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754CE9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28AB4D" w14:textId="62EB0E3C" w:rsidR="007F7B4E" w:rsidRPr="007946E7" w:rsidRDefault="007F7B4E" w:rsidP="007F7B4E">
            <w:pPr>
              <w:jc w:val="center"/>
            </w:pPr>
            <w:r>
              <w:lastRenderedPageBreak/>
              <w:t>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7506" w14:textId="11354CB3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Ferrous Sulfate Tablet 200mg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64F08" w14:textId="44CC37B5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E01D" w14:textId="13A68812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2B64E" w14:textId="76BEDD13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8A45A" w14:textId="13340722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05FE9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B8C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E04BD0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75E6F" w14:textId="591872E6" w:rsidR="007F7B4E" w:rsidRPr="007946E7" w:rsidRDefault="007F7B4E" w:rsidP="007F7B4E">
            <w:pPr>
              <w:jc w:val="center"/>
            </w:pPr>
            <w:r>
              <w:t>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BCC3" w14:textId="6981FBE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 xml:space="preserve">Ferrous Sulfate + Folic Acid 200 mg + 0.5mg Tablets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692B" w14:textId="3AAAF038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t xml:space="preserve"> Tablet 200mg + 0.5mg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360B1" w14:textId="4E02661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B78C8" w14:textId="4D143A4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54230" w14:textId="1C0D9F06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200000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8E16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646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2B5464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D3F4A7" w14:textId="1134D1C7" w:rsidR="007F7B4E" w:rsidRPr="007946E7" w:rsidRDefault="007F7B4E" w:rsidP="007F7B4E">
            <w:pPr>
              <w:jc w:val="center"/>
            </w:pPr>
            <w:r>
              <w:t>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9F54" w14:textId="4ACE5981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Fluoxetine Capsule 20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65299" w14:textId="694C7670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Capsule 20mg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61F2" w14:textId="519A771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MERCK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A5CE" w14:textId="2DD81D0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48ABA" w14:textId="56DF582F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AF8E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CA9F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A34FA3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6DFE6" w14:textId="3B4D6826" w:rsidR="007F7B4E" w:rsidRPr="007946E7" w:rsidRDefault="007F7B4E" w:rsidP="007F7B4E">
            <w:pPr>
              <w:jc w:val="center"/>
            </w:pPr>
            <w:r>
              <w:t>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851EC" w14:textId="356898F4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Folic Acid Tablet 5mg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9CA1" w14:textId="08C0A28F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A4AB" w14:textId="5146E275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NABIQASIM or Equivalent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4BAC8" w14:textId="276A851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E72E1" w14:textId="3C815E83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14F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A29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D5DAD1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070B0" w14:textId="7FED28C8" w:rsidR="007F7B4E" w:rsidRPr="007946E7" w:rsidRDefault="007F7B4E" w:rsidP="007F7B4E">
            <w:pPr>
              <w:jc w:val="center"/>
            </w:pPr>
            <w:r>
              <w:t>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062C" w14:textId="6128FA3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Gentamicin Injection 20 mg/ml in 2-ml vial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B819" w14:textId="7C145856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20mg/ml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3BAD0" w14:textId="4A138B2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8896B" w14:textId="6ACF110A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D51E" w14:textId="24CDA8B7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1500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08B47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1226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026588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6918A" w14:textId="3953954F" w:rsidR="007F7B4E" w:rsidRPr="007946E7" w:rsidRDefault="007F7B4E" w:rsidP="007F7B4E">
            <w:pPr>
              <w:jc w:val="center"/>
            </w:pPr>
            <w:r>
              <w:t>28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45D4" w14:textId="338DD035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Gentamicin Injection 40 mg/ml in 2-ml vial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C908" w14:textId="6279498F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40mg/ml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FBD9" w14:textId="00CE4688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MARTENDOW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E0AC7" w14:textId="04747EEA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04A16" w14:textId="043590A2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B70702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A97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20F180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F259B" w14:textId="7EEBD789" w:rsidR="007F7B4E" w:rsidRPr="007946E7" w:rsidRDefault="007F7B4E" w:rsidP="007F7B4E">
            <w:pPr>
              <w:jc w:val="center"/>
            </w:pPr>
            <w:r>
              <w:t>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A119" w14:textId="6207D7A7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Gentian Violet ( Methyl Rosanilinium Chloride ) aqueous solution 1% 20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043D" w14:textId="61E9004D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Solution 1%, 20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34A5" w14:textId="15FA499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6EED" w14:textId="3DE6CD6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260FA" w14:textId="5A639840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F196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F7D2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068698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A3B49" w14:textId="1DC4229E" w:rsidR="007F7B4E" w:rsidRPr="007946E7" w:rsidRDefault="007F7B4E" w:rsidP="007F7B4E">
            <w:pPr>
              <w:jc w:val="center"/>
            </w:pPr>
            <w: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1876" w14:textId="42BD739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Glucose with Sodium Chloride 1000ml Mix infusion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68DE" w14:textId="790978F2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EAA2" w14:textId="39D4BE4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EC2F" w14:textId="3195246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C9140" w14:textId="41A359FE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D3DB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5338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35FBF0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EB6CD" w14:textId="6B476C4F" w:rsidR="007F7B4E" w:rsidRPr="007946E7" w:rsidRDefault="007F7B4E" w:rsidP="007F7B4E">
            <w:pPr>
              <w:jc w:val="center"/>
            </w:pPr>
            <w:r>
              <w:t>31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B5E" w14:textId="7B71C21D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Hydrochlorothiazide Tablet 50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60746" w14:textId="5630C972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328C" w14:textId="32C02A6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RPL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EE7" w14:textId="1128B0E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57FC7" w14:textId="611759D2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3E9A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7AF3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F6115C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0E814" w14:textId="27E691D9" w:rsidR="007F7B4E" w:rsidRPr="007946E7" w:rsidRDefault="007F7B4E" w:rsidP="007F7B4E">
            <w:pPr>
              <w:jc w:val="center"/>
            </w:pPr>
            <w:r>
              <w:t>32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345C" w14:textId="28ACFE72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Hydrocortisone 100mg powder for inj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993F" w14:textId="0FAA21B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Vial 100mg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5255" w14:textId="57DDA73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ICI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C80D" w14:textId="6D644E8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5D1B" w14:textId="3C258CA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3D27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DEA2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DB5F2B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CD09B" w14:textId="7109C9E8" w:rsidR="007F7B4E" w:rsidRPr="007946E7" w:rsidRDefault="007F7B4E" w:rsidP="007F7B4E">
            <w:pPr>
              <w:jc w:val="center"/>
            </w:pPr>
            <w: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79F6" w14:textId="0CDB920B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C04A" w14:textId="5E7E6472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7101" w14:textId="0792979A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9C45" w14:textId="1DCE9EC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BE2F" w14:textId="1AAD013F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6F6F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DAFD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C52E55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C1A0A" w14:textId="01246890" w:rsidR="007F7B4E" w:rsidRPr="007946E7" w:rsidRDefault="007F7B4E" w:rsidP="007F7B4E">
            <w:pPr>
              <w:jc w:val="center"/>
            </w:pPr>
            <w:r>
              <w:t>34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ABC6" w14:textId="31E048F3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Ibuprofen Tablet 200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C955" w14:textId="045B5C76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71972" w14:textId="7A158B06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ABBOT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AC33" w14:textId="27836DC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1724" w14:textId="781723DC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C883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33C9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E9AB7B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504F8" w14:textId="6B332DCE" w:rsidR="007F7B4E" w:rsidRPr="007946E7" w:rsidRDefault="007F7B4E" w:rsidP="007F7B4E">
            <w:pPr>
              <w:jc w:val="center"/>
            </w:pPr>
            <w:r>
              <w:t>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95D4" w14:textId="3FF6C79A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CCA0D" w14:textId="79542347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B788" w14:textId="2AC7B472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ATABAY, ABBOT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F4A5" w14:textId="4A62474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1FF5" w14:textId="3754CAFA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75000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6BC57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EFF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DC1FA4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656D9" w14:textId="0015D0B3" w:rsidR="007F7B4E" w:rsidRPr="007946E7" w:rsidRDefault="007F7B4E" w:rsidP="007F7B4E">
            <w:pPr>
              <w:jc w:val="center"/>
            </w:pPr>
            <w:r>
              <w:lastRenderedPageBreak/>
              <w:t>36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903C" w14:textId="2BDA4DC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Lindan Lotion 1%, 60ml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19A0" w14:textId="70E7D124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Lotion 1%,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8708" w14:textId="4AFBB96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NANZ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3E213" w14:textId="3604836E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4A94D" w14:textId="6632D2B9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FC3D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9EDC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7C04DB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B6A29" w14:textId="3110500C" w:rsidR="007F7B4E" w:rsidRPr="007946E7" w:rsidRDefault="007F7B4E" w:rsidP="007F7B4E">
            <w:pPr>
              <w:jc w:val="center"/>
            </w:pPr>
            <w:r>
              <w:t>37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5DBF" w14:textId="084F5535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Methachlor (eye) 0.1%/0.5% Drops 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D1A5D" w14:textId="668480EF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Drops 0.1%/0.5%, 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A74DE" w14:textId="46CAF326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Remington Pharmaceuticals Industries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9418C" w14:textId="72DEE0E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45094" w14:textId="6B65FD0A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42AD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25B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94FD3C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32712" w14:textId="5C5CBA89" w:rsidR="007F7B4E" w:rsidRPr="007946E7" w:rsidRDefault="007F7B4E" w:rsidP="007F7B4E">
            <w:pPr>
              <w:jc w:val="center"/>
            </w:pPr>
            <w:r>
              <w:t>38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CE75" w14:textId="045330E3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Metoclopramide Injection 5 mg (hydrochloride)/ ml in 2-ml ampoule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2E28" w14:textId="068722B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5mg, 2ml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882B" w14:textId="42A958A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6B3A" w14:textId="75BAC76C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480D6" w14:textId="19816263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79B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E4C5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E3AD92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C60D8" w14:textId="2C3D48AA" w:rsidR="007F7B4E" w:rsidRPr="007946E7" w:rsidRDefault="007F7B4E" w:rsidP="007F7B4E">
            <w:pPr>
              <w:jc w:val="center"/>
            </w:pPr>
            <w:r>
              <w:t>39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195C" w14:textId="094AE347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9E8F" w14:textId="18FDE1C1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1081" w14:textId="13A8360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SANOFI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0C05F" w14:textId="372D57A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D00F" w14:textId="6188627B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BA973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8CB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FBFBD4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A8A2F" w14:textId="55AB27AC" w:rsidR="007F7B4E" w:rsidRPr="007946E7" w:rsidRDefault="007F7B4E" w:rsidP="007F7B4E">
            <w:pPr>
              <w:jc w:val="center"/>
            </w:pPr>
            <w:r>
              <w:t>40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0A0F" w14:textId="5ECA5D1D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Metronidazole suspension 200mg/5ml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2CB40" w14:textId="1462FDA0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200mg/5ml, 90ml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DC60" w14:textId="4836E718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 xml:space="preserve">SANOFI or Equivalent quality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1C02" w14:textId="7D4C5876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B56AF" w14:textId="74EA916A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96F3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D2DC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499C7A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9CFB2" w14:textId="4359B344" w:rsidR="007F7B4E" w:rsidRPr="007946E7" w:rsidRDefault="007F7B4E" w:rsidP="007F7B4E">
            <w:pPr>
              <w:jc w:val="center"/>
            </w:pPr>
            <w:r>
              <w:t>41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96BD" w14:textId="34A89FAB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Nitrofurantoin Tablet 100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978B" w14:textId="440233F8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 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A1B7" w14:textId="65D974BC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82E5" w14:textId="6260396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4509" w14:textId="2087B802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94CC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28D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D0A64B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DC45D" w14:textId="03C207FE" w:rsidR="007F7B4E" w:rsidRPr="007946E7" w:rsidRDefault="007F7B4E" w:rsidP="007F7B4E">
            <w:pPr>
              <w:jc w:val="center"/>
            </w:pPr>
            <w:r>
              <w:t>42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2E412" w14:textId="23908A8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Coated Oral Tablet 100,000 IU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80E6" w14:textId="7B206524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100,000IU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2F9D" w14:textId="11AADB0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C2DD" w14:textId="62A24FA5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D3A73" w14:textId="07D6698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8476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7ED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D4BA10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67CA6" w14:textId="72AFBAAB" w:rsidR="007F7B4E" w:rsidRPr="007946E7" w:rsidRDefault="007F7B4E" w:rsidP="007F7B4E">
            <w:pPr>
              <w:jc w:val="center"/>
            </w:pPr>
            <w:r>
              <w:t>43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C0BF" w14:textId="24D50413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Coated Oral Tablet 500,000 IU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546E" w14:textId="1B0A1942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500,000IU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D00BD" w14:textId="479BFC52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A8CC" w14:textId="462BB52C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E73B9" w14:textId="15D23B98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A635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1C01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DC9FF5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D0831" w14:textId="3ECB32E7" w:rsidR="007F7B4E" w:rsidRPr="007946E7" w:rsidRDefault="007F7B4E" w:rsidP="007F7B4E">
            <w:pPr>
              <w:jc w:val="center"/>
            </w:pPr>
            <w:r>
              <w:t>44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35A9" w14:textId="6D77AFF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Drops 100,000 IU/ml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789F5" w14:textId="23A6C9BC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Drop 100,000IU/ml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7099E" w14:textId="3D44EB32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559D" w14:textId="17FFA0C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57186" w14:textId="44C6B972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12DD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982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5250DC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5D172" w14:textId="24B795F9" w:rsidR="007F7B4E" w:rsidRPr="007946E7" w:rsidRDefault="007F7B4E" w:rsidP="007F7B4E">
            <w:pPr>
              <w:jc w:val="center"/>
            </w:pPr>
            <w:r>
              <w:t>45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F3A2" w14:textId="509608E3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Ointment 100,000 IU, Vaginal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52EF" w14:textId="26DFD345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100,000IU, Vaginal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44D4" w14:textId="16C52023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D86CC" w14:textId="236E8A66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91022" w14:textId="62C040EC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9CC1E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23F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E624AE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8D323A" w14:textId="729383BE" w:rsidR="007F7B4E" w:rsidRPr="007946E7" w:rsidRDefault="007F7B4E" w:rsidP="007F7B4E">
            <w:pPr>
              <w:jc w:val="center"/>
            </w:pPr>
            <w:r>
              <w:t>46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ACBE" w14:textId="73B8B9A2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Nystatin Tablet 100,000 IU, Vaginal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CE6A" w14:textId="10B66534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100,000IU, Vaginal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0389" w14:textId="04877DB9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ARBRO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86BC" w14:textId="5CEEC978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A60D" w14:textId="4FB3E153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7560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20CB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E0FE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9BDCAD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04B12" w14:textId="384419D2" w:rsidR="007F7B4E" w:rsidRPr="007946E7" w:rsidRDefault="007F7B4E" w:rsidP="007F7B4E">
            <w:pPr>
              <w:jc w:val="center"/>
            </w:pPr>
            <w:r>
              <w:t>47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D280" w14:textId="40553E5A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ORS 20.5 gr/liter Low Osmolarity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42DA0" w14:textId="2145E0F5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Sachet 20.5gr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87116" w14:textId="42D81A19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KIP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24A5" w14:textId="776E0EF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packet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5BFC1" w14:textId="54410A6C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A4BF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4E1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F5A2D5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B6BB5" w14:textId="2775637C" w:rsidR="007F7B4E" w:rsidRPr="007946E7" w:rsidRDefault="007F7B4E" w:rsidP="007F7B4E">
            <w:pPr>
              <w:jc w:val="center"/>
            </w:pPr>
            <w:r>
              <w:t>48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AACF" w14:textId="10D3DDD0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8BFE8" w14:textId="2AF140FE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Syrup 120 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E3F2" w14:textId="5E39B24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RECKIT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1906" w14:textId="6678BD28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CAAD" w14:textId="40FD9B4C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77445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569E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B07CD9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991C2" w14:textId="1E10969A" w:rsidR="007F7B4E" w:rsidRPr="007946E7" w:rsidRDefault="007F7B4E" w:rsidP="007F7B4E">
            <w:pPr>
              <w:jc w:val="center"/>
            </w:pPr>
            <w:r>
              <w:lastRenderedPageBreak/>
              <w:t>49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999C4" w14:textId="04570E3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C952" w14:textId="1ACA1C52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26A1" w14:textId="5C3B7E6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35D0" w14:textId="716E61A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6366" w14:textId="32A4609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201600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F1D0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F26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2F7BDF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66EB4E" w14:textId="0CC8969F" w:rsidR="007F7B4E" w:rsidRPr="007946E7" w:rsidRDefault="007F7B4E" w:rsidP="007F7B4E">
            <w:pPr>
              <w:jc w:val="center"/>
            </w:pPr>
            <w:r>
              <w:t>50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D3D2" w14:textId="56AD2751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Permethrin Lotion 5%,70ml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F9E1" w14:textId="4BCA2ABD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Lotion 5%,70ml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B5F4" w14:textId="671B3C1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F75D" w14:textId="1ADCAB5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FA7B1" w14:textId="1EA563C0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1035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433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FDBD2F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DD187" w14:textId="6F7DF15D" w:rsidR="007F7B4E" w:rsidRPr="007946E7" w:rsidRDefault="007F7B4E" w:rsidP="007F7B4E">
            <w:pPr>
              <w:jc w:val="center"/>
            </w:pPr>
            <w:r>
              <w:t>51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C1943" w14:textId="25D6661C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Permithrin 5% Cream 30 gm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E46C" w14:textId="2D1804A8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5% Cream 30gm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4A09" w14:textId="49F072F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EF35" w14:textId="28788DF5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99447" w14:textId="33EACA5E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A415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360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52550AF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8B47B" w14:textId="426AFF87" w:rsidR="007F7B4E" w:rsidRPr="007946E7" w:rsidRDefault="007F7B4E" w:rsidP="007F7B4E">
            <w:pPr>
              <w:jc w:val="center"/>
            </w:pPr>
            <w:r>
              <w:t>52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0A45A" w14:textId="0D777B9F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Phenobarbital Tablet 100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1072" w14:textId="3BCE4D64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CA17" w14:textId="5162543C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9DA13" w14:textId="444664B4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03FC" w14:textId="5B921E3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5C8C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E87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D90915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53CE4" w14:textId="420066D6" w:rsidR="007F7B4E" w:rsidRPr="007946E7" w:rsidRDefault="007F7B4E" w:rsidP="007F7B4E">
            <w:pPr>
              <w:jc w:val="center"/>
            </w:pPr>
            <w:r>
              <w:t>53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DAB" w14:textId="747BCBD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Phenobarbital Tablet 15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06F7" w14:textId="4C48FBFC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15mg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0A7E" w14:textId="0F9EE3A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16AA" w14:textId="5D8F465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1E93" w14:textId="5C897F6B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1BA45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BE37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F7E1F7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3E05E" w14:textId="5EAC6703" w:rsidR="007F7B4E" w:rsidRPr="007946E7" w:rsidRDefault="007F7B4E" w:rsidP="007F7B4E">
            <w:pPr>
              <w:jc w:val="center"/>
            </w:pPr>
            <w:r>
              <w:t>54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701" w14:textId="26F7C19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Phenoxy Methyl Penicillin (Penicillin V) powder for oral suspension 250mg/5ml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C1553" w14:textId="09CAD64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250mg/5ml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2B05" w14:textId="21EA1E9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POLYFINE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E153" w14:textId="2DA43DD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314A2" w14:textId="10E5BA7A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B386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FD86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BB3338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8D065" w14:textId="61E27288" w:rsidR="007F7B4E" w:rsidRPr="007946E7" w:rsidRDefault="007F7B4E" w:rsidP="007F7B4E">
            <w:pPr>
              <w:jc w:val="center"/>
            </w:pPr>
            <w:r>
              <w:t>55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A22F" w14:textId="458A8D5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DC9B4" w14:textId="6F5D7455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5E8D0" w14:textId="582F8B79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D60E" w14:textId="330680C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3C4DC" w14:textId="1B87AB70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3E37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56B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DAD4E3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D28E5" w14:textId="7F416CA1" w:rsidR="007F7B4E" w:rsidRPr="007946E7" w:rsidRDefault="007F7B4E" w:rsidP="007F7B4E">
            <w:pPr>
              <w:jc w:val="center"/>
            </w:pPr>
            <w:r>
              <w:t>56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CB61" w14:textId="6F44DB62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Inhalation (aerosol) 100 microgram/dose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418D" w14:textId="3FA13E34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Aerosol 100mcg/dose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BA7E" w14:textId="3EC8AA4D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74B2" w14:textId="333A11C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Inhaler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9AC88" w14:textId="55C9F0C3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C9C0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B4C8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363299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EDF30" w14:textId="4380FB03" w:rsidR="007F7B4E" w:rsidRPr="007946E7" w:rsidRDefault="007F7B4E" w:rsidP="007F7B4E">
            <w:pPr>
              <w:jc w:val="center"/>
            </w:pPr>
            <w:r>
              <w:t>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FF4A" w14:textId="27DC379E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Respiratory solution for Nebulizer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A555" w14:textId="464E835C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Solution for Nebulizer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D31B5" w14:textId="3F265C6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GSK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737C" w14:textId="3DB2D286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4526F" w14:textId="10433DFE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CB45D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40B7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0801DD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01F83" w14:textId="68FAB2F2" w:rsidR="007F7B4E" w:rsidRPr="007946E7" w:rsidRDefault="007F7B4E" w:rsidP="007F7B4E">
            <w:pPr>
              <w:jc w:val="center"/>
            </w:pPr>
            <w:r>
              <w:t>58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5B644" w14:textId="4D124DE4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Syrup 2 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E01BB" w14:textId="52430C21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Syrup 2mg/5ml, 120ml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3D8" w14:textId="7EADEE8B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3129" w14:textId="71A55051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BDA6" w14:textId="6E071D26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864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E7554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8C0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261650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47FA5" w14:textId="1BBC2D2B" w:rsidR="007F7B4E" w:rsidRPr="007946E7" w:rsidRDefault="007F7B4E" w:rsidP="007F7B4E">
            <w:pPr>
              <w:jc w:val="center"/>
            </w:pPr>
            <w:r>
              <w:t>59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9092" w14:textId="713521D5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Salbutamol Tablet 4 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EA49" w14:textId="1E5FCC09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C385" w14:textId="21F62009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C3AB" w14:textId="7A37BC07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4619" w14:textId="473552AD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7F1C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3C1E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0CD8CE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DAB50" w14:textId="122D37B8" w:rsidR="007F7B4E" w:rsidRPr="007946E7" w:rsidRDefault="007F7B4E" w:rsidP="007F7B4E">
            <w:pPr>
              <w:jc w:val="center"/>
            </w:pPr>
            <w:r>
              <w:t>60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F9E0" w14:textId="5C233F39" w:rsidR="007F7B4E" w:rsidRPr="007819CE" w:rsidRDefault="007F7B4E" w:rsidP="007F7B4E">
            <w:pPr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Sodium Chloride 1000ml infusion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C9BB" w14:textId="4F3D5243" w:rsidR="007F7B4E" w:rsidRPr="007819CE" w:rsidRDefault="007F7B4E" w:rsidP="007F7B4E">
            <w:pPr>
              <w:bidi/>
              <w:jc w:val="center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435F" w14:textId="63B193AF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MILLI SHIFA Pharmaceutical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1674" w14:textId="2E7B7C70" w:rsidR="007F7B4E" w:rsidRDefault="007F7B4E" w:rsidP="007F7B4E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532F0" w14:textId="5261A2B0" w:rsidR="007F7B4E" w:rsidRDefault="007F7B4E" w:rsidP="007F7B4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FF00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7803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037302E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9DF07" w14:textId="246A6AC1" w:rsidR="007F7B4E" w:rsidRPr="007946E7" w:rsidRDefault="007F7B4E" w:rsidP="007F7B4E">
            <w:pPr>
              <w:jc w:val="center"/>
            </w:pPr>
            <w:r>
              <w:t>61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DC650" w14:textId="7E89A509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Tetracycline Eye Ointment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DE2CC" w14:textId="018D3C2A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Ointment 1%, 3.5 or 3g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6E08" w14:textId="06AB1727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ISIS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28FFD" w14:textId="6CA3E525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BBA0" w14:textId="669A9C33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1728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8D0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AAC8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0217C3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62DCD" w14:textId="460DEC0D" w:rsidR="007F7B4E" w:rsidRDefault="007F7B4E" w:rsidP="007F7B4E">
            <w:pPr>
              <w:jc w:val="center"/>
            </w:pPr>
            <w:r>
              <w:lastRenderedPageBreak/>
              <w:t>62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0D2E" w14:textId="2249CE55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Vitamin K Injection 10ml Par1ml Ampoule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E7348" w14:textId="047D59C4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10mg/1ml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5545" w14:textId="54672FC3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8EFD1" w14:textId="15A02083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4DDCC" w14:textId="3B0BFECF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DAFC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D48E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AED9A7C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E4FCB" w14:textId="7BB5E7D9" w:rsidR="007F7B4E" w:rsidRDefault="007F7B4E" w:rsidP="007F7B4E">
            <w:pPr>
              <w:jc w:val="center"/>
            </w:pPr>
            <w:r>
              <w:t>63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076D" w14:textId="57E96CBC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Water for injection 10ml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8A8F" w14:textId="30FD5728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10ml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5F01" w14:textId="563B0E09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24EAD" w14:textId="32964A02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12E38" w14:textId="4AA2074B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D6FF5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ECD7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1E5BB07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C28E3" w14:textId="7FAABDEE" w:rsidR="007F7B4E" w:rsidRDefault="007F7B4E" w:rsidP="007F7B4E">
            <w:pPr>
              <w:jc w:val="center"/>
            </w:pPr>
            <w:r>
              <w:t>64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7E5A" w14:textId="02055614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467E" w14:textId="21C3E7C1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A3D18" w14:textId="44FE968C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9C16" w14:textId="75E24B94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EADB7" w14:textId="057A5AFD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B286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92ED1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AC01ED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FF574" w14:textId="78001036" w:rsidR="007F7B4E" w:rsidRPr="007946E7" w:rsidRDefault="007F7B4E" w:rsidP="007F7B4E">
            <w:pPr>
              <w:jc w:val="center"/>
            </w:pPr>
            <w:r>
              <w:t>65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B72" w14:textId="739E8A37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Zinc Dispersible Tablet 20mg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1049" w14:textId="24294C2E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Tablet 20mg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01E1" w14:textId="420156E1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ZAFA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7905" w14:textId="486ECDB4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366A5" w14:textId="5DD655AB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20000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599C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B52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15EEA1D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5E70E" w14:textId="4516CC51" w:rsidR="007F7B4E" w:rsidRDefault="007F7B4E" w:rsidP="007F7B4E">
            <w:pPr>
              <w:jc w:val="center"/>
            </w:pPr>
            <w:r>
              <w:t>66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0018" w14:textId="5F5C3F46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Zinc Dispersible Suspension 10mg/5ml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7241" w14:textId="70F453F7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Suspension 10mg/5ml,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A2A23" w14:textId="02A174D0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6ABC" w14:textId="070B146D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EAF53" w14:textId="4F1B4A4E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8D4E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5BE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7C25E316" w14:textId="77777777" w:rsidTr="00D55C41">
        <w:trPr>
          <w:trHeight w:val="701"/>
        </w:trPr>
        <w:tc>
          <w:tcPr>
            <w:tcW w:w="1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0BC15" w14:textId="642C9FCE" w:rsidR="00D55C41" w:rsidRPr="00A23E86" w:rsidRDefault="00C95C0D" w:rsidP="00D55C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Consumables</w:t>
            </w:r>
          </w:p>
        </w:tc>
      </w:tr>
      <w:tr w:rsidR="007F7B4E" w:rsidRPr="008B4A3E" w14:paraId="53F23C5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5ADD7" w14:textId="438B1A7F" w:rsidR="007F7B4E" w:rsidRPr="007946E7" w:rsidRDefault="007F7B4E" w:rsidP="007F7B4E">
            <w:pPr>
              <w:jc w:val="center"/>
            </w:pPr>
            <w:r>
              <w:t>67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EBD8" w14:textId="7F59AFF4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Absorbent cotton wool 100 g, roll Surgical hydrophilic cotton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9609" w14:textId="2EC01635" w:rsidR="007F7B4E" w:rsidRPr="007819CE" w:rsidRDefault="007F7B4E" w:rsidP="007F7B4E">
            <w:pPr>
              <w:bidi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 cotton wool 100g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764D" w14:textId="1A20BEC1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Cotton craft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A591" w14:textId="7542C13C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A4C2" w14:textId="1CFC13CF" w:rsidR="007F7B4E" w:rsidRPr="007819CE" w:rsidRDefault="007F7B4E" w:rsidP="007F7B4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F94B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51E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7621850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3A0AB" w14:textId="52AA6313" w:rsidR="007F7B4E" w:rsidRDefault="007F7B4E" w:rsidP="007F7B4E">
            <w:pPr>
              <w:jc w:val="center"/>
            </w:pPr>
            <w:r>
              <w:t>68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6F1A" w14:textId="0D90AD2A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Foley catheter, sterile 10ml, latex silicone coated CH16, 40cm, balloon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0E03" w14:textId="024FEA3F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CH16, 40cm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7390" w14:textId="4EDA1906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396C" w14:textId="1FFEE67B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C377" w14:textId="10DCCB5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CA74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9991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AE1938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B878E" w14:textId="580A42F3" w:rsidR="007F7B4E" w:rsidRDefault="007F7B4E" w:rsidP="007F7B4E">
            <w:pPr>
              <w:jc w:val="center"/>
            </w:pPr>
            <w:r>
              <w:t>69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5243" w14:textId="017257A0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Foley catheter, sterile 10ml, latex silicone coated CH14, 40cm, balloon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CC1F6" w14:textId="1A984861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CH14, 40cm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9CA3E" w14:textId="5F1D6E0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0781F" w14:textId="07120D9F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D4808" w14:textId="5AA1421C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611DA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BFCE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001677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69A0E" w14:textId="3BCE6278" w:rsidR="007F7B4E" w:rsidRDefault="007F7B4E" w:rsidP="007F7B4E">
            <w:pPr>
              <w:jc w:val="center"/>
            </w:pPr>
            <w:r>
              <w:t>70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0DBF0" w14:textId="77721299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Gauze bandage 10cmx2m, absorbent wow, pack of 10 rolls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3949" w14:textId="6E405D08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Pack of 10 roll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A114" w14:textId="363DFA03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525C" w14:textId="02AD138B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061F3" w14:textId="44D375CA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FA688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957F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16F5A6B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A2E6C" w14:textId="79960F87" w:rsidR="007F7B4E" w:rsidRDefault="007F7B4E" w:rsidP="007F7B4E">
            <w:pPr>
              <w:jc w:val="center"/>
            </w:pPr>
            <w:r>
              <w:t>71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B871" w14:textId="7F5AAC5C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A90E" w14:textId="54933E6E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steril pcs of 10*10 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6E68" w14:textId="2FCEE94A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4A0C" w14:textId="2FD881DE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28607" w14:textId="1FFAEE2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4C81F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2251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69CFBC0D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CFD79" w14:textId="56427376" w:rsidR="007F7B4E" w:rsidRDefault="007F7B4E" w:rsidP="007F7B4E">
            <w:pPr>
              <w:jc w:val="center"/>
            </w:pPr>
            <w:r>
              <w:t>72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B058" w14:textId="788F1319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Gel for ultrasound machine procedures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124F" w14:textId="23DCAA7B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Gallon of 5 liter with dispenser bottle (best quality)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14195" w14:textId="63850906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C5A7" w14:textId="01B80AF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Gallon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46F2" w14:textId="0C887846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2A35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1BF9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DE3A32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E2167" w14:textId="12C7CCD6" w:rsidR="007F7B4E" w:rsidRDefault="007F7B4E" w:rsidP="007F7B4E">
            <w:pPr>
              <w:jc w:val="center"/>
            </w:pPr>
            <w:r>
              <w:t>73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4EB9" w14:textId="6A7ADC29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F50A" w14:textId="065D13B7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medium, non steril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12E57" w14:textId="3BC9FD3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91CD" w14:textId="4F04077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4948" w14:textId="68A01E73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E9008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6562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F40D528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4BBB2" w14:textId="13E6D4F5" w:rsidR="007F7B4E" w:rsidRDefault="007F7B4E" w:rsidP="007F7B4E">
            <w:pPr>
              <w:jc w:val="center"/>
            </w:pPr>
            <w:r>
              <w:lastRenderedPageBreak/>
              <w:t>74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69A9" w14:textId="61BD0C06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 Fixing Dressing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7BF9" w14:textId="2C8331C0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Box of 50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3B16F" w14:textId="401857FC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CF16" w14:textId="00F43219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7432E" w14:textId="33328A80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8FA6D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C02B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32EACD8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E65F3" w14:textId="0C01AEA8" w:rsidR="007F7B4E" w:rsidRDefault="007F7B4E" w:rsidP="007F7B4E">
            <w:pPr>
              <w:jc w:val="center"/>
            </w:pPr>
            <w:r>
              <w:t>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A1662" w14:textId="34F82ACA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99839" w14:textId="2F8E6801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1AED5" w14:textId="0538BDAE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CD8FB" w14:textId="6CD166BB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C01E" w14:textId="385F041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3274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7DC4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983B81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E2EAE" w14:textId="13F8AA41" w:rsidR="007F7B4E" w:rsidRDefault="007F7B4E" w:rsidP="007F7B4E">
            <w:pPr>
              <w:jc w:val="center"/>
            </w:pPr>
            <w:r>
              <w:t>76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9D34" w14:textId="302BC03E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D0F2" w14:textId="197AC99E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4B3D3" w14:textId="169563A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NEOTEC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6C50" w14:textId="7C1BD7EC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EF78D" w14:textId="5337810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BC8CB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2F527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74F145A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A9C9B" w14:textId="6354CD27" w:rsidR="007F7B4E" w:rsidRDefault="007F7B4E" w:rsidP="007F7B4E">
            <w:pPr>
              <w:jc w:val="center"/>
            </w:pPr>
            <w:r>
              <w:t>77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B403" w14:textId="135DD2F8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Plastic Bag for CHWs Medicine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986D" w14:textId="11733D60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Medium size 90*120cm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766D" w14:textId="0D065815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EB91" w14:textId="476DC6B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0DD1" w14:textId="596C3C75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BD33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3632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A86D7A3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1B98" w14:textId="443191E3" w:rsidR="007F7B4E" w:rsidRDefault="007F7B4E" w:rsidP="007F7B4E">
            <w:pPr>
              <w:jc w:val="center"/>
            </w:pPr>
            <w:r>
              <w:t>78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A6365" w14:textId="28582B46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Plastic Bag for medicine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3F6FA" w14:textId="5980DCF1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1and 2 Kg Capacity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B421" w14:textId="3FA8F273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31A1" w14:textId="4F6A0B0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1A696" w14:textId="32350E6A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08BB4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C4F9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05469AFB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B3206" w14:textId="448084AF" w:rsidR="007F7B4E" w:rsidRDefault="007F7B4E" w:rsidP="007F7B4E">
            <w:pPr>
              <w:jc w:val="center"/>
            </w:pPr>
            <w:r>
              <w:t>79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AF7A8" w14:textId="3876C54F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Povidone Iodine solution 60ml 10%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BC07" w14:textId="3F7C4882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Solution 10%, 60ml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23C6" w14:textId="1DF670C8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AVISON PHARMA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E247E" w14:textId="12515C0F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ACD24" w14:textId="5645762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CAFF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D1C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B844D8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35EE1" w14:textId="6E258087" w:rsidR="007F7B4E" w:rsidRDefault="007F7B4E" w:rsidP="007F7B4E">
            <w:pPr>
              <w:jc w:val="center"/>
            </w:pPr>
            <w:r>
              <w:t>80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BA719" w14:textId="41D293AE" w:rsidR="007F7B4E" w:rsidRPr="007819CE" w:rsidRDefault="007F7B4E" w:rsidP="007F7B4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Plastic Gloves Packet of 100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16E4" w14:textId="46784810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Pack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F421" w14:textId="0F715D1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A84E3" w14:textId="0B0CF594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8A559" w14:textId="0B35E76A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AC199A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F13B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0E04984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57061" w14:textId="0D2770E1" w:rsidR="007F7B4E" w:rsidRDefault="007F7B4E" w:rsidP="007F7B4E">
            <w:pPr>
              <w:jc w:val="center"/>
            </w:pPr>
            <w:r>
              <w:t>81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06B7" w14:textId="2DFB8D46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6D47" w14:textId="26678003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00B9E" w14:textId="6BA6B4C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8988" w14:textId="757301C6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B1E25" w14:textId="5817F8F2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702F1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C0B75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4E4EDDC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127C3" w14:textId="61DC6EBE" w:rsidR="007F7B4E" w:rsidRDefault="007F7B4E" w:rsidP="007F7B4E">
            <w:pPr>
              <w:jc w:val="center"/>
            </w:pPr>
            <w:r>
              <w:t>82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F69BD" w14:textId="2AB64B09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841EA" w14:textId="2E695A0F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8813" w14:textId="1AB0B75C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2011E" w14:textId="087709F6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1A8ED" w14:textId="59C5C50F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A5B72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0BF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FF782C2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97FA5" w14:textId="451A449D" w:rsidR="007F7B4E" w:rsidRDefault="007F7B4E" w:rsidP="007F7B4E">
            <w:pPr>
              <w:jc w:val="center"/>
            </w:pPr>
            <w:r>
              <w:t>83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C8B1" w14:textId="1325AE1D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Tape surgical Leucoplast Zinc oxide tuned 2.5cm * 5M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E96C" w14:textId="279543F6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2.5cm*5m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93C7" w14:textId="245CFB6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DEDF9" w14:textId="1E255964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282C" w14:textId="19E302EF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34FB1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C320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158E636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0280A" w14:textId="416FB06A" w:rsidR="007F7B4E" w:rsidRDefault="007F7B4E" w:rsidP="007F7B4E">
            <w:pPr>
              <w:jc w:val="center"/>
            </w:pPr>
            <w:r>
              <w:t>84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E020" w14:textId="34F447BE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Tube , nasogastric CH 16, Length 125cm, sterile disposable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F2F5" w14:textId="1A71115A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CH16, 40cm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77D9" w14:textId="7EB36E8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18751" w14:textId="44A514A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0ECD8" w14:textId="0C162735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AD9B6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DA48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7D211B59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539FD" w14:textId="5F2A7775" w:rsidR="007F7B4E" w:rsidRDefault="007F7B4E" w:rsidP="007F7B4E">
            <w:pPr>
              <w:jc w:val="center"/>
            </w:pPr>
            <w:r>
              <w:t>85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A75B" w14:textId="48EADC3E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Tube nasogastric, Child CH 8, Length 125cm sterile disposable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1F0F" w14:textId="75101501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CH 8, 125cm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F437C" w14:textId="0502C971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DF5D" w14:textId="56F6B41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1BB2A" w14:textId="5168A1F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625EF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9F60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2FCCBEE1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5AF81" w14:textId="562964E0" w:rsidR="007F7B4E" w:rsidRDefault="007F7B4E" w:rsidP="007F7B4E">
            <w:pPr>
              <w:jc w:val="center"/>
            </w:pPr>
            <w:r>
              <w:t>86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AA78D" w14:textId="361B3E81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 xml:space="preserve">Urine container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B533" w14:textId="4E399B4D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Plastic with cap, 40ml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62B5D" w14:textId="1307BAE8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ZHEJIANG RENON LTD or Equivalent quality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4D59" w14:textId="2A9A1945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642DE" w14:textId="74C82E60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0424C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C3CFE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F7B4E" w:rsidRPr="008B4A3E" w14:paraId="52A7EC75" w14:textId="77777777" w:rsidTr="00D55C41">
        <w:trPr>
          <w:trHeight w:val="7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39913" w14:textId="33BF4945" w:rsidR="007F7B4E" w:rsidRDefault="007F7B4E" w:rsidP="007F7B4E">
            <w:pPr>
              <w:jc w:val="center"/>
            </w:pPr>
            <w:r>
              <w:lastRenderedPageBreak/>
              <w:t>87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57DA" w14:textId="3EA80F90" w:rsidR="007F7B4E" w:rsidRDefault="007F7B4E" w:rsidP="007F7B4E">
            <w:pPr>
              <w:rPr>
                <w:color w:val="000000"/>
              </w:rPr>
            </w:pPr>
            <w:r>
              <w:rPr>
                <w:color w:val="000000"/>
              </w:rPr>
              <w:t>Urine collecting bag with valve 2000ml, plastic, graduated with 90mm tube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19E4" w14:textId="5069D65C" w:rsidR="007F7B4E" w:rsidRDefault="007F7B4E" w:rsidP="007F7B4E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valve 2000ml, plastic, graduated with 90mm tube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158D" w14:textId="07517977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6DE8" w14:textId="5BAD8F3D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CHINA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3327" w14:textId="2C5CFC2A" w:rsidR="007F7B4E" w:rsidRDefault="007F7B4E" w:rsidP="007F7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818C9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BCB03" w14:textId="77777777" w:rsidR="007F7B4E" w:rsidRPr="008B4A3E" w:rsidRDefault="007F7B4E" w:rsidP="007F7B4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55C41" w:rsidRPr="008B4A3E" w14:paraId="3937BC8B" w14:textId="77777777" w:rsidTr="00D55C41">
        <w:trPr>
          <w:trHeight w:val="701"/>
        </w:trPr>
        <w:tc>
          <w:tcPr>
            <w:tcW w:w="13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2AAB3" w14:textId="73E3A83F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Grand Total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B7802" w14:textId="77777777" w:rsidR="00D55C41" w:rsidRPr="008B4A3E" w:rsidRDefault="00D55C41" w:rsidP="00D55C4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ECB188E" w14:textId="77777777" w:rsidR="00FC0A29" w:rsidRPr="008B4A3E" w:rsidRDefault="00FC0A29" w:rsidP="00FC0A29">
      <w:pPr>
        <w:rPr>
          <w:rFonts w:asciiTheme="majorBidi" w:hAnsiTheme="majorBidi" w:cstheme="majorBidi"/>
          <w:bCs/>
          <w:color w:val="000000"/>
        </w:rPr>
      </w:pPr>
    </w:p>
    <w:p w14:paraId="6079CE55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CA70A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FBAF0" w14:textId="77777777" w:rsidR="008C1510" w:rsidRDefault="008C1510">
      <w:r>
        <w:separator/>
      </w:r>
    </w:p>
  </w:endnote>
  <w:endnote w:type="continuationSeparator" w:id="0">
    <w:p w14:paraId="70956657" w14:textId="77777777" w:rsidR="008C1510" w:rsidRDefault="008C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DF640" w14:textId="77777777" w:rsidR="008C1510" w:rsidRDefault="008C1510">
      <w:r>
        <w:separator/>
      </w:r>
    </w:p>
  </w:footnote>
  <w:footnote w:type="continuationSeparator" w:id="0">
    <w:p w14:paraId="07DEB845" w14:textId="77777777" w:rsidR="008C1510" w:rsidRDefault="008C1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08B4" w14:textId="11D51515" w:rsidR="005D2468" w:rsidRDefault="00D55C41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208A9F77">
          <wp:simplePos x="0" y="0"/>
          <wp:positionH relativeFrom="column">
            <wp:posOffset>25400</wp:posOffset>
          </wp:positionH>
          <wp:positionV relativeFrom="paragraph">
            <wp:posOffset>-411480</wp:posOffset>
          </wp:positionV>
          <wp:extent cx="492012" cy="482600"/>
          <wp:effectExtent l="0" t="0" r="3810" b="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012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7873991B">
          <wp:simplePos x="0" y="0"/>
          <wp:positionH relativeFrom="margin">
            <wp:posOffset>7391401</wp:posOffset>
          </wp:positionH>
          <wp:positionV relativeFrom="paragraph">
            <wp:posOffset>-361315</wp:posOffset>
          </wp:positionV>
          <wp:extent cx="1289050" cy="440759"/>
          <wp:effectExtent l="0" t="0" r="6350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092" cy="44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920614">
    <w:abstractNumId w:val="0"/>
  </w:num>
  <w:num w:numId="2" w16cid:durableId="184539476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414A2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A4B9E"/>
    <w:rsid w:val="000B2046"/>
    <w:rsid w:val="000C2006"/>
    <w:rsid w:val="000C3587"/>
    <w:rsid w:val="000C631D"/>
    <w:rsid w:val="000F3EBD"/>
    <w:rsid w:val="000F4E6C"/>
    <w:rsid w:val="000F5268"/>
    <w:rsid w:val="0010386C"/>
    <w:rsid w:val="00103B5B"/>
    <w:rsid w:val="001115B0"/>
    <w:rsid w:val="00114D2B"/>
    <w:rsid w:val="00120AFB"/>
    <w:rsid w:val="001217BC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44E65"/>
    <w:rsid w:val="00245485"/>
    <w:rsid w:val="002537DF"/>
    <w:rsid w:val="00262936"/>
    <w:rsid w:val="002675CC"/>
    <w:rsid w:val="00267E12"/>
    <w:rsid w:val="00273A58"/>
    <w:rsid w:val="00273BC6"/>
    <w:rsid w:val="0027660E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10F38"/>
    <w:rsid w:val="003304AE"/>
    <w:rsid w:val="00342CA1"/>
    <w:rsid w:val="003467A1"/>
    <w:rsid w:val="00363392"/>
    <w:rsid w:val="003662D6"/>
    <w:rsid w:val="00375E4D"/>
    <w:rsid w:val="00390CB7"/>
    <w:rsid w:val="00391509"/>
    <w:rsid w:val="003A04C5"/>
    <w:rsid w:val="003B524C"/>
    <w:rsid w:val="003D02AA"/>
    <w:rsid w:val="003D4B5F"/>
    <w:rsid w:val="003D6604"/>
    <w:rsid w:val="003D776E"/>
    <w:rsid w:val="003F5E1F"/>
    <w:rsid w:val="00402F08"/>
    <w:rsid w:val="004113F9"/>
    <w:rsid w:val="004227E9"/>
    <w:rsid w:val="00422FB8"/>
    <w:rsid w:val="00450600"/>
    <w:rsid w:val="00457C6B"/>
    <w:rsid w:val="00476BB9"/>
    <w:rsid w:val="00480B48"/>
    <w:rsid w:val="004904BE"/>
    <w:rsid w:val="004933DC"/>
    <w:rsid w:val="004B1B2F"/>
    <w:rsid w:val="004B235A"/>
    <w:rsid w:val="004B3777"/>
    <w:rsid w:val="004E6638"/>
    <w:rsid w:val="004F1B52"/>
    <w:rsid w:val="004F3561"/>
    <w:rsid w:val="004F3B29"/>
    <w:rsid w:val="004F55D4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24A"/>
    <w:rsid w:val="00562D7E"/>
    <w:rsid w:val="00566AA9"/>
    <w:rsid w:val="005B40ED"/>
    <w:rsid w:val="005C625E"/>
    <w:rsid w:val="005D07AD"/>
    <w:rsid w:val="005D2468"/>
    <w:rsid w:val="005D2D21"/>
    <w:rsid w:val="005D34A5"/>
    <w:rsid w:val="005D3717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40CA5"/>
    <w:rsid w:val="0065576F"/>
    <w:rsid w:val="00670223"/>
    <w:rsid w:val="00686D7D"/>
    <w:rsid w:val="006A09E6"/>
    <w:rsid w:val="006A4F92"/>
    <w:rsid w:val="006C00E5"/>
    <w:rsid w:val="006C3FB5"/>
    <w:rsid w:val="006C42F2"/>
    <w:rsid w:val="006D5378"/>
    <w:rsid w:val="006E7CB5"/>
    <w:rsid w:val="006F1497"/>
    <w:rsid w:val="0071052B"/>
    <w:rsid w:val="00712E19"/>
    <w:rsid w:val="0071327E"/>
    <w:rsid w:val="007242D0"/>
    <w:rsid w:val="00724485"/>
    <w:rsid w:val="0073626E"/>
    <w:rsid w:val="00746897"/>
    <w:rsid w:val="00761127"/>
    <w:rsid w:val="00772B9E"/>
    <w:rsid w:val="00776DA9"/>
    <w:rsid w:val="007819CE"/>
    <w:rsid w:val="007A7ED0"/>
    <w:rsid w:val="007B150D"/>
    <w:rsid w:val="007B7D5F"/>
    <w:rsid w:val="007C442D"/>
    <w:rsid w:val="007D1EB5"/>
    <w:rsid w:val="007E1A19"/>
    <w:rsid w:val="007E316D"/>
    <w:rsid w:val="007E4CA9"/>
    <w:rsid w:val="007F7B4E"/>
    <w:rsid w:val="0080143A"/>
    <w:rsid w:val="008305F0"/>
    <w:rsid w:val="008359B7"/>
    <w:rsid w:val="00852E91"/>
    <w:rsid w:val="0087056E"/>
    <w:rsid w:val="00874724"/>
    <w:rsid w:val="00880407"/>
    <w:rsid w:val="00880C1B"/>
    <w:rsid w:val="008839ED"/>
    <w:rsid w:val="008A2F37"/>
    <w:rsid w:val="008B4A3E"/>
    <w:rsid w:val="008C1510"/>
    <w:rsid w:val="008D26C7"/>
    <w:rsid w:val="008D38F9"/>
    <w:rsid w:val="008D56B8"/>
    <w:rsid w:val="008D5875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55C"/>
    <w:rsid w:val="00A23E86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13267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9321E"/>
    <w:rsid w:val="00BA037C"/>
    <w:rsid w:val="00BB1568"/>
    <w:rsid w:val="00BB28E5"/>
    <w:rsid w:val="00BC47F3"/>
    <w:rsid w:val="00BD2DB5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7651"/>
    <w:rsid w:val="00C21830"/>
    <w:rsid w:val="00C234D3"/>
    <w:rsid w:val="00C24105"/>
    <w:rsid w:val="00C24FBD"/>
    <w:rsid w:val="00C338EB"/>
    <w:rsid w:val="00C4047B"/>
    <w:rsid w:val="00C550DB"/>
    <w:rsid w:val="00C75E25"/>
    <w:rsid w:val="00C8388F"/>
    <w:rsid w:val="00C8607B"/>
    <w:rsid w:val="00C86C02"/>
    <w:rsid w:val="00C90B2A"/>
    <w:rsid w:val="00C931F1"/>
    <w:rsid w:val="00C95C0D"/>
    <w:rsid w:val="00CA70A5"/>
    <w:rsid w:val="00CB16D9"/>
    <w:rsid w:val="00CB4B51"/>
    <w:rsid w:val="00CB5D6F"/>
    <w:rsid w:val="00CB759F"/>
    <w:rsid w:val="00CC3C33"/>
    <w:rsid w:val="00CC5992"/>
    <w:rsid w:val="00CF3929"/>
    <w:rsid w:val="00CF5E08"/>
    <w:rsid w:val="00CF7BF5"/>
    <w:rsid w:val="00D00DCF"/>
    <w:rsid w:val="00D21AFE"/>
    <w:rsid w:val="00D241F4"/>
    <w:rsid w:val="00D31C0D"/>
    <w:rsid w:val="00D36328"/>
    <w:rsid w:val="00D4093D"/>
    <w:rsid w:val="00D43AB2"/>
    <w:rsid w:val="00D45A2E"/>
    <w:rsid w:val="00D55C41"/>
    <w:rsid w:val="00D6259E"/>
    <w:rsid w:val="00D64F8F"/>
    <w:rsid w:val="00D76BA7"/>
    <w:rsid w:val="00D85EAB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E0544C"/>
    <w:rsid w:val="00E05E61"/>
    <w:rsid w:val="00E22075"/>
    <w:rsid w:val="00E27B24"/>
    <w:rsid w:val="00E316E4"/>
    <w:rsid w:val="00E3753A"/>
    <w:rsid w:val="00E44B44"/>
    <w:rsid w:val="00E46782"/>
    <w:rsid w:val="00E568CF"/>
    <w:rsid w:val="00E57EDA"/>
    <w:rsid w:val="00E617E5"/>
    <w:rsid w:val="00E6684C"/>
    <w:rsid w:val="00E728EB"/>
    <w:rsid w:val="00E80A21"/>
    <w:rsid w:val="00E81F3F"/>
    <w:rsid w:val="00E82766"/>
    <w:rsid w:val="00E82F50"/>
    <w:rsid w:val="00E83A70"/>
    <w:rsid w:val="00E85DF0"/>
    <w:rsid w:val="00E86C6A"/>
    <w:rsid w:val="00EA49D7"/>
    <w:rsid w:val="00EB1A0D"/>
    <w:rsid w:val="00EC114C"/>
    <w:rsid w:val="00ED4338"/>
    <w:rsid w:val="00ED43D2"/>
    <w:rsid w:val="00ED44FB"/>
    <w:rsid w:val="00ED5F71"/>
    <w:rsid w:val="00ED717D"/>
    <w:rsid w:val="00EE06E5"/>
    <w:rsid w:val="00EF1328"/>
    <w:rsid w:val="00EF14F9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8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najibullah.tawakali@unionaid.org</cp:lastModifiedBy>
  <cp:revision>161</cp:revision>
  <cp:lastPrinted>2014-03-20T05:37:00Z</cp:lastPrinted>
  <dcterms:created xsi:type="dcterms:W3CDTF">2022-04-10T18:58:00Z</dcterms:created>
  <dcterms:modified xsi:type="dcterms:W3CDTF">2024-11-20T06:18:00Z</dcterms:modified>
</cp:coreProperties>
</file>